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T.C.</w:t>
      </w: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KAHRAMANMARAŞ SÜTÇÜ İMAM ÜNİVERSİTESİ</w:t>
      </w: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SPOR BİLİMLERİ FAKÜLTESİ </w:t>
      </w: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ANTRENÖRLÜK EĞİTİMİ BÖLÜMÜ FAALİYET RAPORU</w:t>
      </w: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D5EE5" w:rsidRDefault="00FD5EE5" w:rsidP="00FD5EE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2024</w:t>
      </w:r>
    </w:p>
    <w:p w:rsidR="006B4550" w:rsidRPr="00566895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lastRenderedPageBreak/>
        <w:t>ANTRENÖRLÜK EĞİTİMİ BÖLÜMÜ</w:t>
      </w:r>
    </w:p>
    <w:p w:rsidR="006B4550" w:rsidRPr="00566895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550" w:rsidRPr="00566895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Misyon:</w:t>
      </w:r>
      <w:r w:rsidRPr="00566895">
        <w:rPr>
          <w:rFonts w:ascii="Times New Roman" w:hAnsi="Times New Roman" w:cs="Times New Roman"/>
          <w:sz w:val="24"/>
          <w:szCs w:val="24"/>
        </w:rPr>
        <w:t xml:space="preserve"> Öğrencilerin kendi mesleki alanlarında yeterli </w:t>
      </w:r>
      <w:proofErr w:type="gramStart"/>
      <w:r w:rsidRPr="00566895">
        <w:rPr>
          <w:rFonts w:ascii="Times New Roman" w:hAnsi="Times New Roman" w:cs="Times New Roman"/>
          <w:sz w:val="24"/>
          <w:szCs w:val="24"/>
        </w:rPr>
        <w:t>antrenörler</w:t>
      </w:r>
      <w:proofErr w:type="gramEnd"/>
      <w:r w:rsidRPr="00566895">
        <w:rPr>
          <w:rFonts w:ascii="Times New Roman" w:hAnsi="Times New Roman" w:cs="Times New Roman"/>
          <w:sz w:val="24"/>
          <w:szCs w:val="24"/>
        </w:rPr>
        <w:t xml:space="preserve"> ve eğitimli vatandaşlar olabilmeleri için gerekli ortamları sunmak ve onları topluma olumlu katkılar sağlayabilecek şekilde yeterli hale getirerek milli ve mesleki değerlere önem veren antrenörler olarak yetiştirmektir. </w:t>
      </w:r>
    </w:p>
    <w:p w:rsidR="006B4550" w:rsidRPr="00566895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Vizyon:</w:t>
      </w:r>
      <w:r w:rsidRPr="00566895">
        <w:rPr>
          <w:rFonts w:ascii="Times New Roman" w:hAnsi="Times New Roman" w:cs="Times New Roman"/>
          <w:sz w:val="24"/>
          <w:szCs w:val="24"/>
        </w:rPr>
        <w:t xml:space="preserve"> Elit sporcuların üst düzey performans seviyesinde olabilmeleri sağlayacak antrenman programlarını, aktüel gelişmeleri takip edebilen bilimsel ve fiziksel aktivitelere katılım oranını arttırmayı hedefleyen eğitimciler yetiştirerek gelecek kuşakların hizmetine sunmaktır.</w:t>
      </w:r>
    </w:p>
    <w:p w:rsidR="006B4550" w:rsidRPr="00566895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550" w:rsidRPr="00566895" w:rsidRDefault="006B4550" w:rsidP="006B4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BELİRTİLEN YILA AİT BİLİMSEL YAYIN VE FAALİYETLER LİSTESİ</w:t>
      </w:r>
      <w:r w:rsidR="00702864">
        <w:rPr>
          <w:rFonts w:ascii="Times New Roman" w:hAnsi="Times New Roman" w:cs="Times New Roman"/>
          <w:b/>
          <w:sz w:val="24"/>
          <w:szCs w:val="24"/>
        </w:rPr>
        <w:t xml:space="preserve"> (2024)</w:t>
      </w:r>
    </w:p>
    <w:p w:rsidR="006B4550" w:rsidRPr="00566895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>Akademik Personel Faaliyetleri</w:t>
      </w:r>
    </w:p>
    <w:p w:rsidR="006B4550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895">
        <w:rPr>
          <w:rFonts w:ascii="Times New Roman" w:hAnsi="Times New Roman" w:cs="Times New Roman"/>
          <w:b/>
          <w:sz w:val="24"/>
          <w:szCs w:val="24"/>
        </w:rPr>
        <w:t xml:space="preserve">Unvan/Adı Soyadı: </w:t>
      </w: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Pr="00566895">
        <w:rPr>
          <w:rFonts w:ascii="Times New Roman" w:hAnsi="Times New Roman" w:cs="Times New Roman"/>
          <w:b/>
          <w:sz w:val="24"/>
          <w:szCs w:val="24"/>
        </w:rPr>
        <w:t>Dr. Tamer KARADEMİR</w:t>
      </w:r>
    </w:p>
    <w:p w:rsidR="006B4550" w:rsidRPr="0034535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353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b/>
          <w:sz w:val="24"/>
          <w:szCs w:val="24"/>
        </w:rPr>
        <w:t>Uluslararası Bilimsel Toplantılarda Sunulan Ve Bildiri Kitaplarında (</w:t>
      </w:r>
      <w:proofErr w:type="spellStart"/>
      <w:r w:rsidRPr="00E57C03">
        <w:rPr>
          <w:rFonts w:ascii="Times New Roman" w:hAnsi="Times New Roman" w:cs="Times New Roman"/>
          <w:b/>
          <w:sz w:val="24"/>
          <w:szCs w:val="24"/>
        </w:rPr>
        <w:t>Proceedings</w:t>
      </w:r>
      <w:proofErr w:type="spellEnd"/>
      <w:r w:rsidRPr="00E57C03">
        <w:rPr>
          <w:rFonts w:ascii="Times New Roman" w:hAnsi="Times New Roman" w:cs="Times New Roman"/>
          <w:b/>
          <w:sz w:val="24"/>
          <w:szCs w:val="24"/>
        </w:rPr>
        <w:t>) Basılan Bildiriler :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Karademir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Tamer,Okumuş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Mehmet (2024).  Analysis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Exercising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Aserc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1st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Humanıty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, 135-143. (Tam Metin Bildiri/Sözlü Sunum) (Yayın No: 9256657)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Karademir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Tamer,Atılgan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Davut,Pakyardım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Cengizhan (2024).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Investıgatıon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Toughness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Veteran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Wrestlers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.  1.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Transylvanıa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Scıentıfıc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Researches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Innovatıon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, 228-236. (Tam Metin Bildiri/Sözlü Sunum) (Yayın No: 9270342)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Karademir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Tamer,Atılgan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Davut,Pakyardım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Cengizhan (2024).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Investıgatıon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Athletıc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Archery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Coaches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.  1.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Transylvanıa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Scıentıfıc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Researches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Innovatıon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, 221-227. (Tam Metin Bildiri/Sözlü Sunum) (Yayın No: 9270274)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Cengizhan,Şakalar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Teoman,Karademir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Tamer,Eroğlu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Hüseyin (2024).  Kanser Ve Egzersiz 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Iı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. International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Sports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, 852-853. (Özet Bildiri/Sözlü Sunum) (Yayın No: 9448802)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Karademir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Tamer,Pakyardım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Cengizhan,Paksoy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Mehmet Suat (2024).  Türk Güreş Hakemlerinin Öz Yeterlik Algılarının İncelenmesi.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Iı.Internatıonal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Exercıse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Sports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, 850-851. (Özet Bildiri/Sözlü Sunum) (Yayın No: 9448835)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Karademir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Tamer,Duman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Gözde,Atmaca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Cansel (2024).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Investıgatıon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Sports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Partıcıpatıon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Motıvatıons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Chıldren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9-17 Age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Playıng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Football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Volleyball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Aserc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1st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Humanıty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, 102-112. (Tam Metin Bildiri/Sözlü Sunum) (Yayın No: 9256611)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lastRenderedPageBreak/>
        <w:t xml:space="preserve">Karademir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Tamer,Duman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Gözde (2024).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Investıgatıon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Empathıc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Tendencıes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Exercıse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Regularly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Aserc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1st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Humanıty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, 95-101. (Tam Metin Bildiri/Sözlü Sunum) (Yayın No: 9256560)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Karademir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Tamer,Pakyardım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Cengizhan,Koç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İsmail (2024).  Okçuluk Sporcularının Öfke İfade Biçimlerinin İncelenmesi.  22. Uluslararası Spor Bilimleri Kongresi, 721 (Özet Bildiri/Sözlü Sunum) (Yayın No: 9448774)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C03">
        <w:rPr>
          <w:rFonts w:ascii="Times New Roman" w:hAnsi="Times New Roman" w:cs="Times New Roman"/>
          <w:sz w:val="24"/>
          <w:szCs w:val="24"/>
        </w:rPr>
        <w:t>Büyükçelebi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Hakan,Karademir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Tamer,Açak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Mahmut (2024).  Copa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América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2021 Ve Hücum Stratejileri ‘.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Cumhurıyet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12th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(Tam Metin Bildiri/Sözlü Sunum) (Yayın No: 9147447)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C03">
        <w:rPr>
          <w:rFonts w:ascii="Times New Roman" w:hAnsi="Times New Roman" w:cs="Times New Roman"/>
          <w:sz w:val="24"/>
          <w:szCs w:val="24"/>
        </w:rPr>
        <w:t>Büyükçelebi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Hakan,Açak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Mahmut,Karademir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Tamer (2024).  2020 Avrupa Futbol Şampiyonasındaki Takımların Savunma Formasyonları.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Cumhurıyet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12th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(Tam Metin Bildiri/Sözlü Sunum) (Yayın No: 9147462)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Şahin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Metin,Karademir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Tamer,Pakyardım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Cengizhan (2024).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Investıgatıon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Attıtudes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Artıfıcıal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Intellıgence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Sports (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Case 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Taekwondo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).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Ejons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17th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", 513-517. (Tam Metin Bildiri/Sözlü Sunum) (Yayın No: 9095331)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C03">
        <w:rPr>
          <w:rFonts w:ascii="Times New Roman" w:hAnsi="Times New Roman" w:cs="Times New Roman"/>
          <w:sz w:val="24"/>
          <w:szCs w:val="24"/>
        </w:rPr>
        <w:t>Büyükçelebi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Hakan,Karademir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Tamer,Açak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Mahmut (2024).  2021 Copa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América’daki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Savunma Yerleşimlerinin Analizi.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Karadenız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16th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(Tam Metin Bildiri/Sözlü Sunum) (Yayın No: 9147427)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>Karademir Tamer,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C03">
        <w:rPr>
          <w:rFonts w:ascii="Times New Roman" w:hAnsi="Times New Roman" w:cs="Times New Roman"/>
          <w:sz w:val="24"/>
          <w:szCs w:val="24"/>
        </w:rPr>
        <w:t xml:space="preserve">Duman Gözde (2024).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Investıgatıon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Physıcal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Appearance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Perfectıonısm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Exercıse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.  Ege 11th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, 530-538. (Tam Metin Bildiri/Sözlü Sunum) (Yayın No: 9035214)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>Karademir Tamer,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C03">
        <w:rPr>
          <w:rFonts w:ascii="Times New Roman" w:hAnsi="Times New Roman" w:cs="Times New Roman"/>
          <w:sz w:val="24"/>
          <w:szCs w:val="24"/>
        </w:rPr>
        <w:t xml:space="preserve">Gök Mehmet (2024).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Investıgatıon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Exercıse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Partıcıpatıon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Motıvatıons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Men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Fıtness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.  Ege 11th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Conference On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Socıal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Scıences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, 539-550. (Tam Metin Bildiri/Sözlü Sunum) (Yayın No: 9035224)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b/>
          <w:sz w:val="24"/>
          <w:szCs w:val="24"/>
        </w:rPr>
        <w:t>Yazılan Ulusal/Uluslararası Kitaplar Veya Kitaplardaki Bölümler: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b/>
          <w:sz w:val="24"/>
          <w:szCs w:val="24"/>
        </w:rPr>
        <w:t>Yazılan Ulusal/Uluslararası Kitaplardaki Bölümler: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>Beden Eğitimi Ve Spor Araştırmaları</w:t>
      </w:r>
      <w:r w:rsidRPr="00E57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C03">
        <w:rPr>
          <w:rFonts w:ascii="Times New Roman" w:hAnsi="Times New Roman" w:cs="Times New Roman"/>
          <w:sz w:val="24"/>
          <w:szCs w:val="24"/>
        </w:rPr>
        <w:t xml:space="preserve">2024-Iı, Bölüm Adı:(Sporda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Prososyal-Antisosyal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Davranışlar İle Başarı Ve Başarısızlık İlişkisi.) (2024)., Karademir Tamer,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Efeakademi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Yayınları,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Editör:Hazar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Fatih, Basım Sayısı:1, Sayfa Sayısı 294, Isbn:978-625-392-266-5, Türkçe(Bilimsel Kitap) (Yayın No: 9165490)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Olimpik Sporlarda Yetenek Seçimi, Bölüm Adı:(Halterde Yetenek Seçimi Ve Yönlendirme) (2024).,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Açak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Mahmut,Karademir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Tamer, 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Efeakademi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Yayınları,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Editör:Açak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Mahmut, Basım Sayısı:1, Sayfa Sayısı 212, Isbn:978-625-392-281-8, Türkçe(Bilimsel Kitap) (Yayın No: 9166536)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 xml:space="preserve">Spor Bilimlerinde Yeni Vizyonlar:, Bölüm Adı:(Sporda Akış Deneyimi Üzerine Değerlendirmeler) (2024).,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Cengizhan,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C03">
        <w:rPr>
          <w:rFonts w:ascii="Times New Roman" w:hAnsi="Times New Roman" w:cs="Times New Roman"/>
          <w:sz w:val="24"/>
          <w:szCs w:val="24"/>
        </w:rPr>
        <w:t xml:space="preserve">Karademir Tamer,  Duvar Yayınları,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Editör:Altın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Mehmet, Basım Sayısı:1, Sayfa Sayısı 182, Isbn:978-625-6183-29-2, Türkçe(Bilimsel Kitap) (Yayın No: 9166578)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lastRenderedPageBreak/>
        <w:t xml:space="preserve">Spor Bilimlerinde Yeni Vizyonlar:, Bölüm Adı:(Rekreasyon Ve Psikolojik İyi Oluş) (2024).,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Cengizhan,Karademir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Tamer,  Duvar Yayınları,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Editör:Altın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Mehmet, Basım Sayısı:1, Sayfa Sayısı 182, Isbn:978-625-6183-29-2, Türkçe(Bilimsel Kitap) (Yayın No: 9166566)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b/>
          <w:sz w:val="24"/>
          <w:szCs w:val="24"/>
        </w:rPr>
        <w:t>Ulusal Hakemli Dergilerde Yayımlanan Makaleler :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C03">
        <w:rPr>
          <w:rFonts w:ascii="Times New Roman" w:hAnsi="Times New Roman" w:cs="Times New Roman"/>
          <w:sz w:val="24"/>
          <w:szCs w:val="24"/>
        </w:rPr>
        <w:t>Karademir Tamer,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Pakyardım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Cengizhan,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C03">
        <w:rPr>
          <w:rFonts w:ascii="Times New Roman" w:hAnsi="Times New Roman" w:cs="Times New Roman"/>
          <w:sz w:val="24"/>
          <w:szCs w:val="24"/>
        </w:rPr>
        <w:t xml:space="preserve">Paksoy Mehmet Suat (2024).  Evaluation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Appearance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Perfectionism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.  Kahramanmaraş Sütçü İmam Üniversitesi Sosyal Bilimler Dergisi, 21(3), 1787-1799.,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: 10.33437/Ksusbd.1515139 (Kontrol No: 9285008)</w:t>
      </w:r>
    </w:p>
    <w:p w:rsidR="006B4550" w:rsidRPr="00E57C03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7C03">
        <w:rPr>
          <w:rFonts w:ascii="Times New Roman" w:hAnsi="Times New Roman" w:cs="Times New Roman"/>
          <w:sz w:val="24"/>
          <w:szCs w:val="24"/>
        </w:rPr>
        <w:t>Açak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Mahmut,Karademir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Tamer,Altun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 xml:space="preserve"> Mehmet (2024).  Lise Öğrencilerinin Algılanan Beden Okuryazarlığı İle Benlik Saygısı Arasındaki İlişkinin İncelenmesi.  İnönü Üniversitesi Beden Eğitimi Ve Spor Bilimleri Dergisi (</w:t>
      </w:r>
      <w:proofErr w:type="spellStart"/>
      <w:r w:rsidRPr="00E57C03">
        <w:rPr>
          <w:rFonts w:ascii="Times New Roman" w:hAnsi="Times New Roman" w:cs="Times New Roman"/>
          <w:sz w:val="24"/>
          <w:szCs w:val="24"/>
        </w:rPr>
        <w:t>İübsbd</w:t>
      </w:r>
      <w:proofErr w:type="spellEnd"/>
      <w:r w:rsidRPr="00E57C03">
        <w:rPr>
          <w:rFonts w:ascii="Times New Roman" w:hAnsi="Times New Roman" w:cs="Times New Roman"/>
          <w:sz w:val="24"/>
          <w:szCs w:val="24"/>
        </w:rPr>
        <w:t>), 11(2), 15-44. (Kontrol No: 9148809)</w:t>
      </w:r>
    </w:p>
    <w:p w:rsidR="00FD5EE5" w:rsidRPr="006B4550" w:rsidRDefault="00FD5EE5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550" w:rsidRDefault="006B4550" w:rsidP="006B4550">
      <w:pPr>
        <w:tabs>
          <w:tab w:val="left" w:pos="1345"/>
        </w:tabs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>Unvan/Adı Soyadı: D</w:t>
      </w:r>
      <w:r>
        <w:rPr>
          <w:rFonts w:ascii="Times New Roman" w:hAnsi="Times New Roman" w:cs="Times New Roman"/>
          <w:b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Üyesi Enver DÖŞYILMAZ</w:t>
      </w:r>
    </w:p>
    <w:p w:rsidR="00597C95" w:rsidRDefault="006B4550" w:rsidP="006B4550">
      <w:pPr>
        <w:rPr>
          <w:rFonts w:ascii="Times New Roman" w:hAnsi="Times New Roman" w:cs="Times New Roman"/>
          <w:b/>
          <w:sz w:val="24"/>
          <w:szCs w:val="24"/>
        </w:rPr>
      </w:pPr>
      <w:r w:rsidRPr="00FE6A2B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6B4550" w:rsidRPr="0055280B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0B">
        <w:rPr>
          <w:rFonts w:ascii="Times New Roman" w:hAnsi="Times New Roman" w:cs="Times New Roman"/>
          <w:b/>
          <w:sz w:val="24"/>
          <w:szCs w:val="24"/>
        </w:rPr>
        <w:t>Yazılan Ulusal/Uluslararası Kitaplar Veya Kitaplardaki Bölümler:</w:t>
      </w:r>
    </w:p>
    <w:p w:rsidR="006B4550" w:rsidRPr="0055280B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0B">
        <w:rPr>
          <w:rFonts w:ascii="Times New Roman" w:hAnsi="Times New Roman" w:cs="Times New Roman"/>
          <w:b/>
          <w:sz w:val="24"/>
          <w:szCs w:val="24"/>
        </w:rPr>
        <w:t>Yazılan Ulusal/Uluslararası Kitaplar:</w:t>
      </w:r>
    </w:p>
    <w:p w:rsidR="006B4550" w:rsidRPr="0055280B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55280B">
        <w:rPr>
          <w:rFonts w:ascii="Times New Roman" w:hAnsi="Times New Roman" w:cs="Times New Roman"/>
          <w:sz w:val="24"/>
          <w:szCs w:val="24"/>
        </w:rPr>
        <w:t xml:space="preserve">Spor Tarihinde Antik Ve Modern Olimpiyatlar (2024)., Kara </w:t>
      </w:r>
      <w:proofErr w:type="spellStart"/>
      <w:r w:rsidRPr="0055280B">
        <w:rPr>
          <w:rFonts w:ascii="Times New Roman" w:hAnsi="Times New Roman" w:cs="Times New Roman"/>
          <w:sz w:val="24"/>
          <w:szCs w:val="24"/>
        </w:rPr>
        <w:t>Tayfun,Döşyılmaz</w:t>
      </w:r>
      <w:proofErr w:type="spellEnd"/>
      <w:r w:rsidRPr="0055280B">
        <w:rPr>
          <w:rFonts w:ascii="Times New Roman" w:hAnsi="Times New Roman" w:cs="Times New Roman"/>
          <w:sz w:val="24"/>
          <w:szCs w:val="24"/>
        </w:rPr>
        <w:t xml:space="preserve"> Enver,  Duvar Yayınları, </w:t>
      </w:r>
      <w:proofErr w:type="spellStart"/>
      <w:r w:rsidRPr="0055280B">
        <w:rPr>
          <w:rFonts w:ascii="Times New Roman" w:hAnsi="Times New Roman" w:cs="Times New Roman"/>
          <w:sz w:val="24"/>
          <w:szCs w:val="24"/>
        </w:rPr>
        <w:t>Editör:Atılgan</w:t>
      </w:r>
      <w:proofErr w:type="spellEnd"/>
      <w:r w:rsidRPr="0055280B">
        <w:rPr>
          <w:rFonts w:ascii="Times New Roman" w:hAnsi="Times New Roman" w:cs="Times New Roman"/>
          <w:sz w:val="24"/>
          <w:szCs w:val="24"/>
        </w:rPr>
        <w:t xml:space="preserve"> Davut, Basım Sayısı:1, Sayfa Sayısı 117, Isbn:978-625-5530-52-3, Türkçe(Bilimsel Kitap) (Yayın No: 9434609)</w:t>
      </w:r>
    </w:p>
    <w:p w:rsidR="006B4550" w:rsidRPr="0055280B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0B">
        <w:rPr>
          <w:rFonts w:ascii="Times New Roman" w:hAnsi="Times New Roman" w:cs="Times New Roman"/>
          <w:b/>
          <w:sz w:val="24"/>
          <w:szCs w:val="24"/>
        </w:rPr>
        <w:t>Yazılan Ulusal/Uluslararası Kitaplar Veya Kitaplardaki Bölümler:</w:t>
      </w:r>
    </w:p>
    <w:p w:rsidR="006B4550" w:rsidRPr="0055280B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80B">
        <w:rPr>
          <w:rFonts w:ascii="Times New Roman" w:hAnsi="Times New Roman" w:cs="Times New Roman"/>
          <w:b/>
          <w:sz w:val="24"/>
          <w:szCs w:val="24"/>
        </w:rPr>
        <w:t>Yazılan Ulusal/Uluslararası Kitaplardaki Bölümler:</w:t>
      </w:r>
    </w:p>
    <w:p w:rsidR="006B4550" w:rsidRPr="0055280B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55280B">
        <w:rPr>
          <w:rFonts w:ascii="Times New Roman" w:hAnsi="Times New Roman" w:cs="Times New Roman"/>
          <w:sz w:val="24"/>
          <w:szCs w:val="24"/>
        </w:rPr>
        <w:t xml:space="preserve">Spor Bilimlerinde Yenilikçi Çalışmalar-17, Bölüm Adı:(Beden Eğitimi Dersinin Ortaokul Öğrencilerinin Benlik Saygısı Üzerine Etkisi) (2024)., </w:t>
      </w:r>
      <w:proofErr w:type="spellStart"/>
      <w:r w:rsidRPr="0055280B">
        <w:rPr>
          <w:rFonts w:ascii="Times New Roman" w:hAnsi="Times New Roman" w:cs="Times New Roman"/>
          <w:sz w:val="24"/>
          <w:szCs w:val="24"/>
        </w:rPr>
        <w:t>Döşyılmaz</w:t>
      </w:r>
      <w:proofErr w:type="spellEnd"/>
      <w:r w:rsidRPr="0055280B">
        <w:rPr>
          <w:rFonts w:ascii="Times New Roman" w:hAnsi="Times New Roman" w:cs="Times New Roman"/>
          <w:sz w:val="24"/>
          <w:szCs w:val="24"/>
        </w:rPr>
        <w:t xml:space="preserve"> Enver,  Duvar Yayınları, </w:t>
      </w:r>
      <w:proofErr w:type="spellStart"/>
      <w:r w:rsidRPr="0055280B">
        <w:rPr>
          <w:rFonts w:ascii="Times New Roman" w:hAnsi="Times New Roman" w:cs="Times New Roman"/>
          <w:sz w:val="24"/>
          <w:szCs w:val="24"/>
        </w:rPr>
        <w:t>Editör:Karaoğlu</w:t>
      </w:r>
      <w:proofErr w:type="spellEnd"/>
      <w:r w:rsidRPr="0055280B">
        <w:rPr>
          <w:rFonts w:ascii="Times New Roman" w:hAnsi="Times New Roman" w:cs="Times New Roman"/>
          <w:sz w:val="24"/>
          <w:szCs w:val="24"/>
        </w:rPr>
        <w:t xml:space="preserve"> Barış, Karakuş Mustafa, Basım Sayısı:17, Sayfa Sayısı 157, Isbn:978-625-5530-44-8, Türkçe(Bilimsel Kitap) (Yayın No: 9398509)</w:t>
      </w:r>
    </w:p>
    <w:p w:rsidR="006B4550" w:rsidRDefault="006B4550" w:rsidP="006B4550">
      <w:pPr>
        <w:rPr>
          <w:rFonts w:ascii="Times New Roman" w:hAnsi="Times New Roman" w:cs="Times New Roman"/>
          <w:b/>
          <w:sz w:val="24"/>
          <w:szCs w:val="24"/>
        </w:rPr>
      </w:pPr>
    </w:p>
    <w:p w:rsidR="006B4550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63">
        <w:rPr>
          <w:rFonts w:ascii="Times New Roman" w:hAnsi="Times New Roman" w:cs="Times New Roman"/>
          <w:b/>
          <w:sz w:val="24"/>
          <w:szCs w:val="24"/>
        </w:rPr>
        <w:t xml:space="preserve">Unvan/Adı Soyadı: Dr. </w:t>
      </w:r>
      <w:proofErr w:type="spellStart"/>
      <w:r w:rsidRPr="00A87863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A87863">
        <w:rPr>
          <w:rFonts w:ascii="Times New Roman" w:hAnsi="Times New Roman" w:cs="Times New Roman"/>
          <w:b/>
          <w:sz w:val="24"/>
          <w:szCs w:val="24"/>
        </w:rPr>
        <w:t>. Üyesi</w:t>
      </w:r>
      <w:r>
        <w:rPr>
          <w:rFonts w:ascii="Times New Roman" w:hAnsi="Times New Roman" w:cs="Times New Roman"/>
          <w:b/>
          <w:sz w:val="24"/>
          <w:szCs w:val="24"/>
        </w:rPr>
        <w:t xml:space="preserve"> Tayfun ŞİRİN</w:t>
      </w:r>
    </w:p>
    <w:p w:rsidR="006B4550" w:rsidRDefault="006B4550" w:rsidP="006B4550">
      <w:pPr>
        <w:rPr>
          <w:rFonts w:ascii="Times New Roman" w:hAnsi="Times New Roman" w:cs="Times New Roman"/>
          <w:b/>
          <w:sz w:val="24"/>
          <w:szCs w:val="24"/>
        </w:rPr>
      </w:pPr>
      <w:r w:rsidRPr="00E422FE">
        <w:rPr>
          <w:rFonts w:ascii="Times New Roman" w:hAnsi="Times New Roman" w:cs="Times New Roman"/>
          <w:b/>
          <w:sz w:val="24"/>
          <w:szCs w:val="24"/>
        </w:rPr>
        <w:t>Eserler</w:t>
      </w:r>
    </w:p>
    <w:p w:rsidR="006B4550" w:rsidRPr="00E53E65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E65">
        <w:rPr>
          <w:rFonts w:ascii="Times New Roman" w:hAnsi="Times New Roman" w:cs="Times New Roman"/>
          <w:b/>
          <w:sz w:val="24"/>
          <w:szCs w:val="24"/>
        </w:rPr>
        <w:t>Uluslararası hakemli dergilerde yayımlanan makaleler:</w:t>
      </w:r>
    </w:p>
    <w:p w:rsidR="006B4550" w:rsidRPr="00E53E65" w:rsidRDefault="006B4550" w:rsidP="006B4550">
      <w:pPr>
        <w:jc w:val="both"/>
        <w:rPr>
          <w:rFonts w:ascii="Times New Roman" w:hAnsi="Times New Roman" w:cs="Times New Roman"/>
          <w:sz w:val="24"/>
          <w:szCs w:val="24"/>
        </w:rPr>
      </w:pPr>
      <w:r w:rsidRPr="00E53E65">
        <w:rPr>
          <w:rFonts w:ascii="Times New Roman" w:hAnsi="Times New Roman" w:cs="Times New Roman"/>
          <w:sz w:val="24"/>
          <w:szCs w:val="24"/>
        </w:rPr>
        <w:t xml:space="preserve">Eratlı Şirin Yeliz,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Kavasoğlu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İrem, Şirin Tayfun, Can Berna (2024). 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Athletic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Femininity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Through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Trainers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.  Pamukkale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 xml:space="preserve">, 15(1), 1-29., </w:t>
      </w:r>
      <w:proofErr w:type="spellStart"/>
      <w:r w:rsidRPr="00E53E65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53E65">
        <w:rPr>
          <w:rFonts w:ascii="Times New Roman" w:hAnsi="Times New Roman" w:cs="Times New Roman"/>
          <w:sz w:val="24"/>
          <w:szCs w:val="24"/>
        </w:rPr>
        <w:t>: 10.54141/Psbd.1324201 (Yayın No: 8938931)</w:t>
      </w:r>
    </w:p>
    <w:p w:rsidR="006B4550" w:rsidRPr="00E53E65" w:rsidRDefault="006B4550" w:rsidP="006B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E65">
        <w:rPr>
          <w:rFonts w:ascii="Times New Roman" w:hAnsi="Times New Roman" w:cs="Times New Roman"/>
          <w:b/>
          <w:sz w:val="24"/>
          <w:szCs w:val="24"/>
        </w:rPr>
        <w:t>Editörlük</w:t>
      </w:r>
    </w:p>
    <w:p w:rsidR="006B4550" w:rsidRDefault="006B4550" w:rsidP="006D1B6D">
      <w:pPr>
        <w:jc w:val="both"/>
      </w:pPr>
      <w:r w:rsidRPr="00E53E65">
        <w:rPr>
          <w:rFonts w:ascii="Times New Roman" w:hAnsi="Times New Roman" w:cs="Times New Roman"/>
          <w:sz w:val="24"/>
          <w:szCs w:val="24"/>
        </w:rPr>
        <w:t>Spor Bilimlerinde Yenilikçi Çalışmalar-5, Kitap, Editör, Duvar Yayınları, 01.08.2024-20.09.2024</w:t>
      </w:r>
      <w:bookmarkStart w:id="0" w:name="_GoBack"/>
      <w:bookmarkEnd w:id="0"/>
    </w:p>
    <w:sectPr w:rsidR="006B4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BE"/>
    <w:rsid w:val="000771BE"/>
    <w:rsid w:val="00597C95"/>
    <w:rsid w:val="006B4550"/>
    <w:rsid w:val="006D1B6D"/>
    <w:rsid w:val="00702864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4F3AC-78B6-4CB8-8618-76C43F0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E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2025-05-07T12:19:00Z</dcterms:created>
  <dcterms:modified xsi:type="dcterms:W3CDTF">2025-05-27T09:05:00Z</dcterms:modified>
</cp:coreProperties>
</file>